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B537" w14:textId="2EA70A38" w:rsidR="0020562D" w:rsidRPr="005A7E6A" w:rsidRDefault="0020562D" w:rsidP="00D230A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A7E6A">
        <w:rPr>
          <w:rFonts w:ascii="Arial" w:hAnsi="Arial" w:cs="Arial"/>
          <w:b/>
          <w:sz w:val="20"/>
          <w:szCs w:val="20"/>
          <w:u w:val="single"/>
        </w:rPr>
        <w:t>Lacombe Skating Club Annual General Meeting</w:t>
      </w:r>
      <w:r w:rsidR="00806768" w:rsidRPr="005A7E6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906E87B" w14:textId="4E818A1C" w:rsidR="00D230A5" w:rsidRPr="005A7E6A" w:rsidRDefault="00EE03E6" w:rsidP="00D230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August </w:t>
      </w:r>
      <w:r w:rsidR="00047066">
        <w:rPr>
          <w:rFonts w:ascii="Arial" w:hAnsi="Arial" w:cs="Arial"/>
          <w:b/>
          <w:sz w:val="16"/>
          <w:szCs w:val="16"/>
        </w:rPr>
        <w:t>29</w:t>
      </w:r>
      <w:r w:rsidRPr="00EE03E6">
        <w:rPr>
          <w:rFonts w:ascii="Arial" w:hAnsi="Arial" w:cs="Arial"/>
          <w:b/>
          <w:sz w:val="16"/>
          <w:szCs w:val="16"/>
          <w:vertAlign w:val="superscript"/>
        </w:rPr>
        <w:t>th</w:t>
      </w:r>
      <w:r>
        <w:rPr>
          <w:rFonts w:ascii="Arial" w:hAnsi="Arial" w:cs="Arial"/>
          <w:b/>
          <w:sz w:val="16"/>
          <w:szCs w:val="16"/>
        </w:rPr>
        <w:t>, 202</w:t>
      </w:r>
      <w:r w:rsidR="00047066">
        <w:rPr>
          <w:rFonts w:ascii="Arial" w:hAnsi="Arial" w:cs="Arial"/>
          <w:b/>
          <w:sz w:val="16"/>
          <w:szCs w:val="16"/>
        </w:rPr>
        <w:t>2</w:t>
      </w:r>
      <w:r w:rsidR="00C028A4" w:rsidRPr="005A7E6A">
        <w:rPr>
          <w:rFonts w:ascii="Arial" w:hAnsi="Arial" w:cs="Arial"/>
          <w:b/>
          <w:sz w:val="16"/>
          <w:szCs w:val="16"/>
        </w:rPr>
        <w:t>, 7pm</w:t>
      </w:r>
    </w:p>
    <w:p w14:paraId="61EFD249" w14:textId="18395F50" w:rsidR="00C028A4" w:rsidRPr="005A7E6A" w:rsidRDefault="00EE03E6" w:rsidP="00D230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LMC County Room</w:t>
      </w:r>
    </w:p>
    <w:p w14:paraId="291186EF" w14:textId="77777777" w:rsidR="00D230A5" w:rsidRPr="009C0ACC" w:rsidRDefault="00D230A5" w:rsidP="00D230A5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207246E8" w14:textId="49E906BF" w:rsidR="0020562D" w:rsidRDefault="0020562D" w:rsidP="00D230A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A7E6A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0BB49B51" w14:textId="77777777" w:rsidR="001E3D31" w:rsidRPr="005A7E6A" w:rsidRDefault="001E3D31" w:rsidP="00D230A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B170214" w14:textId="77777777" w:rsidR="0020562D" w:rsidRPr="005A7E6A" w:rsidRDefault="00D230A5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Call to order</w:t>
      </w:r>
    </w:p>
    <w:p w14:paraId="11B9CE2F" w14:textId="2A0C1FE2" w:rsidR="00C028A4" w:rsidRPr="005A7E6A" w:rsidRDefault="00C028A4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Welcome/Introductions</w:t>
      </w:r>
    </w:p>
    <w:p w14:paraId="4C2586DD" w14:textId="1C7399CB" w:rsidR="00D230A5" w:rsidRPr="005A7E6A" w:rsidRDefault="00C028A4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Approval of Minutes –</w:t>
      </w:r>
      <w:r w:rsidR="00DF27A0" w:rsidRPr="005A7E6A">
        <w:rPr>
          <w:rFonts w:ascii="Arial" w:hAnsi="Arial" w:cs="Arial"/>
          <w:sz w:val="20"/>
          <w:szCs w:val="20"/>
        </w:rPr>
        <w:t xml:space="preserve"> </w:t>
      </w:r>
      <w:r w:rsidRPr="005A7E6A">
        <w:rPr>
          <w:rFonts w:ascii="Arial" w:hAnsi="Arial" w:cs="Arial"/>
          <w:sz w:val="20"/>
          <w:szCs w:val="20"/>
        </w:rPr>
        <w:t xml:space="preserve">LSC </w:t>
      </w:r>
      <w:r w:rsidR="00830091">
        <w:rPr>
          <w:rFonts w:ascii="Arial" w:hAnsi="Arial" w:cs="Arial"/>
          <w:sz w:val="20"/>
          <w:szCs w:val="20"/>
        </w:rPr>
        <w:t>Aug</w:t>
      </w:r>
      <w:r w:rsidR="00EE03E6">
        <w:rPr>
          <w:rFonts w:ascii="Arial" w:hAnsi="Arial" w:cs="Arial"/>
          <w:sz w:val="20"/>
          <w:szCs w:val="20"/>
        </w:rPr>
        <w:t xml:space="preserve"> 202</w:t>
      </w:r>
      <w:r w:rsidR="00047066">
        <w:rPr>
          <w:rFonts w:ascii="Arial" w:hAnsi="Arial" w:cs="Arial"/>
          <w:sz w:val="20"/>
          <w:szCs w:val="20"/>
        </w:rPr>
        <w:t>1</w:t>
      </w:r>
      <w:r w:rsidRPr="005A7E6A">
        <w:rPr>
          <w:rFonts w:ascii="Arial" w:hAnsi="Arial" w:cs="Arial"/>
          <w:sz w:val="20"/>
          <w:szCs w:val="20"/>
        </w:rPr>
        <w:t xml:space="preserve"> AGM</w:t>
      </w:r>
    </w:p>
    <w:p w14:paraId="56B3B509" w14:textId="515F3F9D" w:rsidR="00D230A5" w:rsidRPr="005A7E6A" w:rsidRDefault="00C028A4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Approval of Agenda</w:t>
      </w:r>
    </w:p>
    <w:p w14:paraId="4734F190" w14:textId="3769A348" w:rsidR="00D230A5" w:rsidRDefault="00D230A5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 xml:space="preserve">Financial </w:t>
      </w:r>
      <w:r w:rsidR="00DF27A0" w:rsidRPr="005A7E6A">
        <w:rPr>
          <w:rFonts w:ascii="Arial" w:hAnsi="Arial" w:cs="Arial"/>
          <w:sz w:val="20"/>
          <w:szCs w:val="20"/>
        </w:rPr>
        <w:t>R</w:t>
      </w:r>
      <w:r w:rsidRPr="005A7E6A">
        <w:rPr>
          <w:rFonts w:ascii="Arial" w:hAnsi="Arial" w:cs="Arial"/>
          <w:sz w:val="20"/>
          <w:szCs w:val="20"/>
        </w:rPr>
        <w:t>eport</w:t>
      </w:r>
    </w:p>
    <w:p w14:paraId="6AA9C8C9" w14:textId="623159AD" w:rsidR="00760610" w:rsidRDefault="00760610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LSC Information Booklet</w:t>
      </w:r>
    </w:p>
    <w:p w14:paraId="5C4DC6AB" w14:textId="7E9633FB" w:rsidR="007D7E71" w:rsidRDefault="007D7E71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Registration and Payment Procedure</w:t>
      </w:r>
    </w:p>
    <w:p w14:paraId="63550E94" w14:textId="69CE56E4" w:rsidR="00E725E9" w:rsidRDefault="00E725E9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</w:t>
      </w:r>
    </w:p>
    <w:p w14:paraId="2BE8612A" w14:textId="5E39416B" w:rsidR="00800093" w:rsidRDefault="00800093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</w:t>
      </w:r>
    </w:p>
    <w:p w14:paraId="3AD9EC87" w14:textId="3061A82A" w:rsidR="00E725E9" w:rsidRPr="005A7E6A" w:rsidRDefault="00E725E9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Requir</w:t>
      </w:r>
      <w:r w:rsidR="00FF5E5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ments</w:t>
      </w:r>
    </w:p>
    <w:p w14:paraId="1619A01C" w14:textId="6AB61E8D" w:rsidR="00D230A5" w:rsidRPr="00EA1CC1" w:rsidRDefault="00B45FBC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L</w:t>
      </w:r>
      <w:r w:rsidR="00DF27A0" w:rsidRPr="005A7E6A">
        <w:rPr>
          <w:rFonts w:ascii="Arial" w:hAnsi="Arial" w:cs="Arial"/>
          <w:sz w:val="20"/>
          <w:szCs w:val="20"/>
        </w:rPr>
        <w:t>S</w:t>
      </w:r>
      <w:r w:rsidRPr="005A7E6A">
        <w:rPr>
          <w:rFonts w:ascii="Arial" w:hAnsi="Arial" w:cs="Arial"/>
          <w:sz w:val="20"/>
          <w:szCs w:val="20"/>
        </w:rPr>
        <w:t xml:space="preserve">C </w:t>
      </w:r>
      <w:r w:rsidR="00760610">
        <w:rPr>
          <w:rFonts w:ascii="Arial" w:hAnsi="Arial" w:cs="Arial"/>
          <w:sz w:val="20"/>
          <w:szCs w:val="20"/>
        </w:rPr>
        <w:t>202</w:t>
      </w:r>
      <w:r w:rsidR="00047066">
        <w:rPr>
          <w:rFonts w:ascii="Arial" w:hAnsi="Arial" w:cs="Arial"/>
          <w:sz w:val="20"/>
          <w:szCs w:val="20"/>
        </w:rPr>
        <w:t>2</w:t>
      </w:r>
      <w:r w:rsidR="00760610">
        <w:rPr>
          <w:rFonts w:ascii="Arial" w:hAnsi="Arial" w:cs="Arial"/>
          <w:sz w:val="20"/>
          <w:szCs w:val="20"/>
        </w:rPr>
        <w:t>-202</w:t>
      </w:r>
      <w:r w:rsidR="00047066">
        <w:rPr>
          <w:rFonts w:ascii="Arial" w:hAnsi="Arial" w:cs="Arial"/>
          <w:sz w:val="20"/>
          <w:szCs w:val="20"/>
        </w:rPr>
        <w:t>3</w:t>
      </w:r>
      <w:r w:rsidR="00D230A5" w:rsidRPr="005A7E6A">
        <w:rPr>
          <w:rFonts w:ascii="Arial" w:hAnsi="Arial" w:cs="Arial"/>
          <w:sz w:val="20"/>
          <w:szCs w:val="20"/>
        </w:rPr>
        <w:t xml:space="preserve"> Executive </w:t>
      </w:r>
      <w:r w:rsidR="002313D9">
        <w:rPr>
          <w:rFonts w:ascii="Arial" w:hAnsi="Arial" w:cs="Arial"/>
          <w:sz w:val="20"/>
          <w:szCs w:val="20"/>
        </w:rPr>
        <w:t>N</w:t>
      </w:r>
      <w:r w:rsidR="00D230A5" w:rsidRPr="005A7E6A">
        <w:rPr>
          <w:rFonts w:ascii="Arial" w:hAnsi="Arial" w:cs="Arial"/>
          <w:sz w:val="20"/>
          <w:szCs w:val="20"/>
        </w:rPr>
        <w:t>ominations</w:t>
      </w:r>
      <w:r w:rsidR="00A65AB2" w:rsidRPr="005A7E6A">
        <w:rPr>
          <w:rFonts w:ascii="Arial" w:hAnsi="Arial" w:cs="Arial"/>
          <w:sz w:val="20"/>
          <w:szCs w:val="20"/>
        </w:rPr>
        <w:t>:</w:t>
      </w:r>
    </w:p>
    <w:p w14:paraId="27261DFE" w14:textId="47C92199" w:rsidR="009C0ACC" w:rsidRPr="0021627A" w:rsidRDefault="005C3BD0" w:rsidP="0021627A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230A5" w:rsidRPr="005A7E6A">
        <w:rPr>
          <w:rFonts w:ascii="Arial" w:hAnsi="Arial" w:cs="Arial"/>
          <w:sz w:val="20"/>
          <w:szCs w:val="20"/>
        </w:rPr>
        <w:t>President</w:t>
      </w:r>
    </w:p>
    <w:p w14:paraId="42DC7327" w14:textId="0BBEFA1A" w:rsidR="0021627A" w:rsidRDefault="005C3BD0" w:rsidP="00BA31D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0610">
        <w:rPr>
          <w:rFonts w:ascii="Arial" w:hAnsi="Arial" w:cs="Arial"/>
          <w:sz w:val="20"/>
          <w:szCs w:val="20"/>
        </w:rPr>
        <w:t>Sponsorship Liaison</w:t>
      </w:r>
    </w:p>
    <w:p w14:paraId="388D7723" w14:textId="01702066" w:rsidR="00BA31D7" w:rsidRPr="00BA31D7" w:rsidRDefault="00BA31D7" w:rsidP="00BA31D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-Star 6-Gold Assessment Coordinator (partnered with Lisa Yee)</w:t>
      </w:r>
    </w:p>
    <w:p w14:paraId="21E314FA" w14:textId="3FBC15C8" w:rsidR="001B0FEC" w:rsidRPr="00EA1CC1" w:rsidRDefault="005C3BD0" w:rsidP="001E3D3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B0FEC">
        <w:rPr>
          <w:rFonts w:ascii="Arial" w:hAnsi="Arial" w:cs="Arial"/>
          <w:sz w:val="20"/>
          <w:szCs w:val="20"/>
        </w:rPr>
        <w:t>Pre</w:t>
      </w:r>
      <w:r w:rsidR="00DD57A1">
        <w:rPr>
          <w:rFonts w:ascii="Arial" w:hAnsi="Arial" w:cs="Arial"/>
          <w:sz w:val="20"/>
          <w:szCs w:val="20"/>
        </w:rPr>
        <w:t xml:space="preserve">school </w:t>
      </w:r>
      <w:r w:rsidR="001B0FEC">
        <w:rPr>
          <w:rFonts w:ascii="Arial" w:hAnsi="Arial" w:cs="Arial"/>
          <w:sz w:val="20"/>
          <w:szCs w:val="20"/>
        </w:rPr>
        <w:t>CanSkate Director</w:t>
      </w:r>
    </w:p>
    <w:p w14:paraId="1FB3D768" w14:textId="08DE01CE" w:rsidR="00A65AB2" w:rsidRDefault="005C3BD0" w:rsidP="00BA31D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0610">
        <w:rPr>
          <w:rFonts w:ascii="Arial" w:hAnsi="Arial" w:cs="Arial"/>
          <w:sz w:val="20"/>
          <w:szCs w:val="20"/>
        </w:rPr>
        <w:t>CanSkate Director</w:t>
      </w:r>
    </w:p>
    <w:p w14:paraId="027CD0E9" w14:textId="7EB28BBC" w:rsidR="00C635E4" w:rsidRPr="00C635E4" w:rsidRDefault="002516E7" w:rsidP="00C635E4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-Generals Liaison</w:t>
      </w:r>
    </w:p>
    <w:p w14:paraId="1EC00A96" w14:textId="41A2758F" w:rsidR="00A65AB2" w:rsidRDefault="00A65AB2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 xml:space="preserve">Communication </w:t>
      </w:r>
      <w:r w:rsidR="008677E2">
        <w:rPr>
          <w:rFonts w:ascii="Arial" w:hAnsi="Arial" w:cs="Arial"/>
          <w:sz w:val="20"/>
          <w:szCs w:val="20"/>
        </w:rPr>
        <w:t>Process</w:t>
      </w:r>
    </w:p>
    <w:p w14:paraId="1084C57F" w14:textId="4B032EA0" w:rsidR="00C406F9" w:rsidRPr="005A7E6A" w:rsidRDefault="00C406F9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Q&amp;A</w:t>
      </w:r>
    </w:p>
    <w:p w14:paraId="4FEE61E3" w14:textId="15F00B0E" w:rsidR="00D230A5" w:rsidRPr="005A7E6A" w:rsidRDefault="00674B06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Next</w:t>
      </w:r>
      <w:r w:rsidR="009415C0" w:rsidRPr="005A7E6A">
        <w:rPr>
          <w:rFonts w:ascii="Arial" w:hAnsi="Arial" w:cs="Arial"/>
          <w:sz w:val="20"/>
          <w:szCs w:val="20"/>
        </w:rPr>
        <w:t xml:space="preserve"> regularly scheduled </w:t>
      </w:r>
      <w:r w:rsidR="00D843BB" w:rsidRPr="005A7E6A">
        <w:rPr>
          <w:rFonts w:ascii="Arial" w:hAnsi="Arial" w:cs="Arial"/>
          <w:sz w:val="20"/>
          <w:szCs w:val="20"/>
        </w:rPr>
        <w:t xml:space="preserve">meeting of the LSC </w:t>
      </w:r>
      <w:r w:rsidR="00DF27A0" w:rsidRPr="005A7E6A">
        <w:rPr>
          <w:rFonts w:ascii="Arial" w:hAnsi="Arial" w:cs="Arial"/>
          <w:sz w:val="20"/>
          <w:szCs w:val="20"/>
        </w:rPr>
        <w:t>E</w:t>
      </w:r>
      <w:r w:rsidR="00D843BB" w:rsidRPr="005A7E6A">
        <w:rPr>
          <w:rFonts w:ascii="Arial" w:hAnsi="Arial" w:cs="Arial"/>
          <w:sz w:val="20"/>
          <w:szCs w:val="20"/>
        </w:rPr>
        <w:t>xecutive</w:t>
      </w:r>
      <w:r w:rsidRPr="005A7E6A">
        <w:rPr>
          <w:rFonts w:ascii="Arial" w:hAnsi="Arial" w:cs="Arial"/>
          <w:sz w:val="20"/>
          <w:szCs w:val="20"/>
        </w:rPr>
        <w:t xml:space="preserve">: </w:t>
      </w:r>
      <w:r w:rsidR="00F1411B">
        <w:rPr>
          <w:rFonts w:ascii="Arial" w:hAnsi="Arial" w:cs="Arial"/>
          <w:sz w:val="20"/>
          <w:szCs w:val="20"/>
        </w:rPr>
        <w:t>TBA, Sept 202</w:t>
      </w:r>
      <w:r w:rsidR="00047066">
        <w:rPr>
          <w:rFonts w:ascii="Arial" w:hAnsi="Arial" w:cs="Arial"/>
          <w:sz w:val="20"/>
          <w:szCs w:val="20"/>
        </w:rPr>
        <w:t>2</w:t>
      </w:r>
    </w:p>
    <w:p w14:paraId="072E32FC" w14:textId="77777777" w:rsidR="00D230A5" w:rsidRPr="005A7E6A" w:rsidRDefault="00D230A5" w:rsidP="001E3D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A7E6A">
        <w:rPr>
          <w:rFonts w:ascii="Arial" w:hAnsi="Arial" w:cs="Arial"/>
          <w:sz w:val="20"/>
          <w:szCs w:val="20"/>
        </w:rPr>
        <w:t>Adjournment</w:t>
      </w:r>
    </w:p>
    <w:p w14:paraId="1266A825" w14:textId="77777777" w:rsidR="00D843BB" w:rsidRPr="005A7E6A" w:rsidRDefault="00D843BB" w:rsidP="00D230A5">
      <w:pPr>
        <w:pStyle w:val="ListParagraph"/>
        <w:jc w:val="center"/>
        <w:rPr>
          <w:rFonts w:ascii="Arial" w:hAnsi="Arial" w:cs="Arial"/>
          <w:b/>
          <w:sz w:val="20"/>
          <w:szCs w:val="20"/>
        </w:rPr>
      </w:pPr>
    </w:p>
    <w:p w14:paraId="193ED3FC" w14:textId="77777777" w:rsidR="0020562D" w:rsidRPr="005A7E6A" w:rsidRDefault="0020562D">
      <w:pPr>
        <w:rPr>
          <w:sz w:val="20"/>
          <w:szCs w:val="20"/>
        </w:rPr>
      </w:pPr>
    </w:p>
    <w:sectPr w:rsidR="0020562D" w:rsidRPr="005A7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21C0"/>
    <w:multiLevelType w:val="hybridMultilevel"/>
    <w:tmpl w:val="040A2C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2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2D"/>
    <w:rsid w:val="00047066"/>
    <w:rsid w:val="001321A5"/>
    <w:rsid w:val="001B0FEC"/>
    <w:rsid w:val="001E0EB5"/>
    <w:rsid w:val="001E3D31"/>
    <w:rsid w:val="0020562D"/>
    <w:rsid w:val="0021627A"/>
    <w:rsid w:val="002313D9"/>
    <w:rsid w:val="002516E7"/>
    <w:rsid w:val="003015D2"/>
    <w:rsid w:val="003B5B1F"/>
    <w:rsid w:val="005A7E6A"/>
    <w:rsid w:val="005C3BD0"/>
    <w:rsid w:val="005D25FF"/>
    <w:rsid w:val="00674B06"/>
    <w:rsid w:val="006769FA"/>
    <w:rsid w:val="00734523"/>
    <w:rsid w:val="00760610"/>
    <w:rsid w:val="007D7E71"/>
    <w:rsid w:val="00800093"/>
    <w:rsid w:val="00806768"/>
    <w:rsid w:val="008214CA"/>
    <w:rsid w:val="00830091"/>
    <w:rsid w:val="008677E2"/>
    <w:rsid w:val="009415C0"/>
    <w:rsid w:val="00966A6B"/>
    <w:rsid w:val="009C0ACC"/>
    <w:rsid w:val="00A65AB2"/>
    <w:rsid w:val="00B45FBC"/>
    <w:rsid w:val="00BA31D7"/>
    <w:rsid w:val="00C028A4"/>
    <w:rsid w:val="00C406F9"/>
    <w:rsid w:val="00C635E4"/>
    <w:rsid w:val="00D230A5"/>
    <w:rsid w:val="00D544DC"/>
    <w:rsid w:val="00D843BB"/>
    <w:rsid w:val="00DD57A1"/>
    <w:rsid w:val="00DF27A0"/>
    <w:rsid w:val="00E725E9"/>
    <w:rsid w:val="00EA1CC1"/>
    <w:rsid w:val="00EE03E6"/>
    <w:rsid w:val="00F1411B"/>
    <w:rsid w:val="00F5465A"/>
    <w:rsid w:val="00F715A4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43AC"/>
  <w15:chartTrackingRefBased/>
  <w15:docId w15:val="{1AB2F9E1-BC3E-4B55-ABE1-2292D00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Mueller</dc:creator>
  <cp:keywords/>
  <dc:description/>
  <cp:lastModifiedBy>Dustin Butterfield</cp:lastModifiedBy>
  <cp:revision>5</cp:revision>
  <dcterms:created xsi:type="dcterms:W3CDTF">2022-08-25T01:30:00Z</dcterms:created>
  <dcterms:modified xsi:type="dcterms:W3CDTF">2022-08-26T02:41:00Z</dcterms:modified>
</cp:coreProperties>
</file>